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23F5E">
        <w:rPr>
          <w:rFonts w:ascii="Franklin Gothic Book" w:hAnsi="Franklin Gothic Book"/>
          <w:b/>
        </w:rPr>
        <w:t>К-307</w:t>
      </w:r>
      <w:r w:rsidR="00FA5D20">
        <w:rPr>
          <w:rFonts w:ascii="Franklin Gothic Book" w:hAnsi="Franklin Gothic Book"/>
          <w:b/>
        </w:rPr>
        <w:t>/</w:t>
      </w:r>
      <w:r w:rsidR="00923F5E">
        <w:rPr>
          <w:rFonts w:ascii="Franklin Gothic Book" w:hAnsi="Franklin Gothic Book"/>
          <w:b/>
        </w:rPr>
        <w:t>К-304</w:t>
      </w:r>
      <w:r w:rsidR="00F906AB">
        <w:rPr>
          <w:rFonts w:ascii="Franklin Gothic Book" w:hAnsi="Franklin Gothic Book"/>
          <w:b/>
        </w:rPr>
        <w:t>/</w:t>
      </w:r>
      <w:r w:rsidR="00923F5E">
        <w:rPr>
          <w:rFonts w:ascii="Franklin Gothic Book" w:hAnsi="Franklin Gothic Book"/>
          <w:b/>
        </w:rPr>
        <w:t>96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23F5E">
        <w:rPr>
          <w:rFonts w:ascii="Franklin Gothic Book" w:hAnsi="Franklin Gothic Book"/>
        </w:rPr>
        <w:t>14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23F5E" w:rsidRPr="00923F5E">
              <w:rPr>
                <w:rFonts w:ascii="Franklin Gothic Book" w:hAnsi="Franklin Gothic Book"/>
                <w:snapToGrid w:val="0"/>
              </w:rPr>
              <w:t>Проведение режимно-наладочных испытаний котлов котельных Автохозяйства (инв. №4042) и Грузового района (инв. №35508) ПАО «НМТП»</w:t>
            </w:r>
            <w:r w:rsidR="00923F5E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8071A2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23F5E">
        <w:rPr>
          <w:rFonts w:ascii="Franklin Gothic Book" w:hAnsi="Franklin Gothic Book"/>
        </w:rPr>
        <w:t>500 000,00 (пятьсот тысяч) рублей 00 копеек с учетом НДС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923F5E" w:rsidRPr="00923F5E">
        <w:rPr>
          <w:rFonts w:ascii="Franklin Gothic Book" w:hAnsi="Franklin Gothic Book"/>
        </w:rPr>
        <w:t>ОАО «</w:t>
      </w:r>
      <w:proofErr w:type="spellStart"/>
      <w:r w:rsidR="00923F5E" w:rsidRPr="00923F5E">
        <w:rPr>
          <w:rFonts w:ascii="Franklin Gothic Book" w:hAnsi="Franklin Gothic Book"/>
        </w:rPr>
        <w:t>Новорослесэкспорт</w:t>
      </w:r>
      <w:proofErr w:type="spellEnd"/>
      <w:r w:rsidR="00923F5E" w:rsidRPr="00923F5E">
        <w:rPr>
          <w:rFonts w:ascii="Franklin Gothic Book" w:hAnsi="Franklin Gothic Book"/>
        </w:rPr>
        <w:t>»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23F5E" w:rsidRDefault="00923F5E" w:rsidP="00923F5E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23F5E" w:rsidRPr="00754121" w:rsidRDefault="00923F5E" w:rsidP="00923F5E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23F5E" w:rsidRPr="00754121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754121">
        <w:rPr>
          <w:rFonts w:ascii="Franklin Gothic Book" w:hAnsi="Franklin Gothic Book"/>
          <w:bCs/>
          <w:iCs/>
        </w:rPr>
        <w:t>И.о</w:t>
      </w:r>
      <w:proofErr w:type="spellEnd"/>
      <w:r w:rsidRPr="00754121">
        <w:rPr>
          <w:rFonts w:ascii="Franklin Gothic Book" w:hAnsi="Franklin Gothic Book"/>
          <w:bCs/>
          <w:iCs/>
        </w:rPr>
        <w:t>. технического директора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Фофонов И.М.</w:t>
      </w:r>
    </w:p>
    <w:p w:rsidR="00923F5E" w:rsidRPr="00754121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923F5E" w:rsidRPr="00754121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23F5E" w:rsidRPr="00754121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923F5E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923F5E" w:rsidRPr="00754121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923F5E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923F5E">
        <w:rPr>
          <w:rFonts w:ascii="Franklin Gothic Book" w:hAnsi="Franklin Gothic Book"/>
          <w:bCs/>
          <w:iCs/>
        </w:rPr>
        <w:tab/>
      </w:r>
      <w:r w:rsidRPr="00923F5E">
        <w:rPr>
          <w:rFonts w:ascii="Franklin Gothic Book" w:hAnsi="Franklin Gothic Book"/>
          <w:bCs/>
          <w:iCs/>
        </w:rPr>
        <w:tab/>
      </w:r>
      <w:r w:rsidRPr="00923F5E">
        <w:rPr>
          <w:rFonts w:ascii="Franklin Gothic Book" w:hAnsi="Franklin Gothic Book"/>
          <w:bCs/>
          <w:iCs/>
        </w:rPr>
        <w:tab/>
      </w:r>
      <w:r w:rsidRPr="00923F5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923F5E">
        <w:rPr>
          <w:rFonts w:ascii="Franklin Gothic Book" w:hAnsi="Franklin Gothic Book"/>
          <w:bCs/>
          <w:iCs/>
        </w:rPr>
        <w:t xml:space="preserve">Нижник Ю.Р. </w:t>
      </w:r>
    </w:p>
    <w:p w:rsidR="00923F5E" w:rsidRPr="00754121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923F5E" w:rsidRPr="00754121" w:rsidRDefault="00923F5E" w:rsidP="00923F5E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p w:rsidR="00923F5E" w:rsidRPr="00754121" w:rsidRDefault="00923F5E" w:rsidP="00923F5E">
      <w:pPr>
        <w:ind w:right="54"/>
        <w:rPr>
          <w:rFonts w:ascii="Franklin Gothic Book" w:hAnsi="Franklin Gothic Book"/>
          <w:bCs/>
        </w:rPr>
      </w:pPr>
    </w:p>
    <w:p w:rsidR="00923F5E" w:rsidRPr="00754121" w:rsidRDefault="00923F5E" w:rsidP="00923F5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23F5E" w:rsidRPr="00754121" w:rsidRDefault="00923F5E" w:rsidP="00923F5E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23F5E" w:rsidRPr="00754121" w:rsidRDefault="00923F5E" w:rsidP="00923F5E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Черкашин В.Ю.</w:t>
      </w:r>
    </w:p>
    <w:p w:rsidR="00923F5E" w:rsidRPr="00754121" w:rsidRDefault="00923F5E" w:rsidP="00923F5E">
      <w:pPr>
        <w:ind w:left="567" w:right="54"/>
        <w:rPr>
          <w:rFonts w:ascii="Franklin Gothic Book" w:hAnsi="Franklin Gothic Book"/>
          <w:u w:val="single"/>
        </w:rPr>
      </w:pPr>
    </w:p>
    <w:p w:rsidR="00923F5E" w:rsidRPr="00754121" w:rsidRDefault="00923F5E" w:rsidP="00923F5E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23F5E" w:rsidRPr="00237516" w:rsidRDefault="00923F5E" w:rsidP="00923F5E">
      <w:pPr>
        <w:ind w:left="567" w:right="54"/>
        <w:rPr>
          <w:rFonts w:ascii="Franklin Gothic Book" w:eastAsia="Calibri" w:hAnsi="Franklin Gothic Book"/>
          <w:lang w:eastAsia="en-US"/>
        </w:rPr>
      </w:pPr>
      <w:r w:rsidRPr="00754121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923F5E" w:rsidRPr="00754121" w:rsidRDefault="00923F5E" w:rsidP="00923F5E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923F5E" w:rsidRPr="00DE0184" w:rsidRDefault="00923F5E" w:rsidP="00923F5E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923F5E" w:rsidRPr="00DE0184" w:rsidRDefault="00923F5E" w:rsidP="00923F5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23F5E" w:rsidRPr="00DE0184" w:rsidRDefault="00923F5E" w:rsidP="00923F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923F5E" w:rsidRDefault="00923F5E" w:rsidP="00923F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23F5E" w:rsidRPr="00754121" w:rsidRDefault="00923F5E" w:rsidP="00923F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AC15D5" w:rsidRDefault="00F65554" w:rsidP="00923F5E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23F5E" w:rsidP="00923F5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Pr="00923F5E">
        <w:t xml:space="preserve"> </w:t>
      </w:r>
      <w:r>
        <w:rPr>
          <w:rFonts w:ascii="Franklin Gothic Book" w:hAnsi="Franklin Gothic Book"/>
        </w:rPr>
        <w:t>п</w:t>
      </w:r>
      <w:r w:rsidRPr="00923F5E">
        <w:rPr>
          <w:rFonts w:ascii="Franklin Gothic Book" w:hAnsi="Franklin Gothic Book"/>
        </w:rPr>
        <w:t>роведение режимно-наладочных испытаний котлов котельных Автохозяйства (инв. №4042) и Грузового района (инв. №35508) ПАО «НМТП»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071A2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8071A2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126"/>
        <w:gridCol w:w="1701"/>
        <w:gridCol w:w="1559"/>
        <w:gridCol w:w="1560"/>
      </w:tblGrid>
      <w:tr w:rsidR="00923F5E" w:rsidRPr="00923F5E" w:rsidTr="00923F5E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Привлечение субподрядной организации</w:t>
            </w:r>
          </w:p>
        </w:tc>
      </w:tr>
      <w:tr w:rsidR="00923F5E" w:rsidRPr="00923F5E" w:rsidTr="00923F5E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23F5E" w:rsidRPr="00923F5E" w:rsidRDefault="00923F5E" w:rsidP="00923F5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</w:t>
            </w:r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«Донатор»,</w:t>
            </w:r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proofErr w:type="gramStart"/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107023, Московская обл., г. Москва, ул. Суворовская, д.19, стр.2, этаж 3, комн. 2</w:t>
            </w:r>
            <w:proofErr w:type="gramEnd"/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471 557,50</w:t>
            </w:r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(четыреста семьдесят одна тысяча пятьсот пятьдесят семь) рублей 50 копеек с учетом НДС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Один месяц с момента подписания договора в 2015 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-</w:t>
            </w:r>
          </w:p>
        </w:tc>
      </w:tr>
      <w:tr w:rsidR="00923F5E" w:rsidRPr="00923F5E" w:rsidTr="00923F5E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23F5E" w:rsidRPr="00923F5E" w:rsidRDefault="00923F5E" w:rsidP="00923F5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КлиматЭнергоСтрой</w:t>
            </w:r>
            <w:proofErr w:type="spellEnd"/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350066, г. Краснодар, ул. Просторная, 84/ул. Монтажная, 43 литер М</w:t>
            </w:r>
            <w:proofErr w:type="gramStart"/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1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448 168,00</w:t>
            </w:r>
          </w:p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(четыреста сорок восемь тысяч сто шестьдесят восемь) рублей 00 копеек без учета НДС  (УСН)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30 дней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1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3F5E" w:rsidRPr="00923F5E" w:rsidRDefault="00923F5E" w:rsidP="00923F5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23F5E">
              <w:rPr>
                <w:rFonts w:ascii="Franklin Gothic Book" w:hAnsi="Franklin Gothic Book"/>
                <w:snapToGrid w:val="0"/>
                <w:sz w:val="22"/>
                <w:szCs w:val="23"/>
              </w:rPr>
              <w:t>Нет</w:t>
            </w:r>
          </w:p>
        </w:tc>
      </w:tr>
    </w:tbl>
    <w:p w:rsidR="00D0364E" w:rsidRDefault="00D0364E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23F5E" w:rsidRPr="0095145A" w:rsidRDefault="00923F5E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8071A2" w:rsidRDefault="008071A2" w:rsidP="00923F5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23F5E" w:rsidRPr="00826702" w:rsidRDefault="00923F5E" w:rsidP="00923F5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9747E" w:rsidRPr="00923F5E" w:rsidRDefault="00E0235E" w:rsidP="00923F5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  <w:b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 xml:space="preserve">а </w:t>
      </w:r>
      <w:r w:rsidR="00923F5E" w:rsidRPr="00923F5E">
        <w:rPr>
          <w:rFonts w:ascii="Franklin Gothic Book" w:hAnsi="Franklin Gothic Book"/>
          <w:b/>
        </w:rPr>
        <w:t>ООО</w:t>
      </w:r>
      <w:proofErr w:type="gramEnd"/>
      <w:r w:rsidR="00923F5E" w:rsidRPr="00923F5E">
        <w:rPr>
          <w:rFonts w:ascii="Franklin Gothic Book" w:hAnsi="Franklin Gothic Book"/>
          <w:b/>
        </w:rPr>
        <w:t xml:space="preserve"> «Донатор»</w:t>
      </w:r>
      <w:r w:rsidR="00923F5E">
        <w:rPr>
          <w:rFonts w:ascii="Franklin Gothic Book" w:hAnsi="Franklin Gothic Book"/>
          <w:b/>
        </w:rPr>
        <w:t xml:space="preserve"> </w:t>
      </w:r>
      <w:r w:rsidR="005A7AAC" w:rsidRPr="00923F5E">
        <w:rPr>
          <w:rFonts w:ascii="Franklin Gothic Book" w:hAnsi="Franklin Gothic Book"/>
        </w:rPr>
        <w:t>соответствует требованиям, установ</w:t>
      </w:r>
      <w:r w:rsidR="00A367BE" w:rsidRPr="00923F5E">
        <w:rPr>
          <w:rFonts w:ascii="Franklin Gothic Book" w:hAnsi="Franklin Gothic Book"/>
        </w:rPr>
        <w:t>ленным в документации о закупке;</w:t>
      </w:r>
    </w:p>
    <w:p w:rsidR="00A367BE" w:rsidRDefault="00A367BE" w:rsidP="00A367BE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1F024D" w:rsidRPr="008071A2" w:rsidRDefault="00A367BE" w:rsidP="008071A2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A367BE">
        <w:rPr>
          <w:rFonts w:ascii="Franklin Gothic Book" w:hAnsi="Franklin Gothic Book"/>
        </w:rPr>
        <w:t>Заявк</w:t>
      </w:r>
      <w:proofErr w:type="gramStart"/>
      <w:r w:rsidRPr="00A367BE">
        <w:rPr>
          <w:rFonts w:ascii="Franklin Gothic Book" w:hAnsi="Franklin Gothic Book"/>
        </w:rPr>
        <w:t>а</w:t>
      </w:r>
      <w:r w:rsidR="001F024D" w:rsidRPr="001F024D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923F5E" w:rsidRPr="00923F5E">
        <w:rPr>
          <w:rFonts w:ascii="Franklin Gothic Book" w:hAnsi="Franklin Gothic Book"/>
          <w:b/>
          <w:snapToGrid w:val="0"/>
          <w:sz w:val="22"/>
          <w:szCs w:val="23"/>
        </w:rPr>
        <w:t>ООО</w:t>
      </w:r>
      <w:proofErr w:type="gramEnd"/>
      <w:r w:rsidR="00923F5E" w:rsidRPr="00923F5E">
        <w:rPr>
          <w:rFonts w:ascii="Franklin Gothic Book" w:hAnsi="Franklin Gothic Book"/>
          <w:b/>
          <w:snapToGrid w:val="0"/>
          <w:sz w:val="22"/>
          <w:szCs w:val="23"/>
        </w:rPr>
        <w:t xml:space="preserve"> «</w:t>
      </w:r>
      <w:proofErr w:type="spellStart"/>
      <w:r w:rsidR="00923F5E" w:rsidRPr="00923F5E">
        <w:rPr>
          <w:rFonts w:ascii="Franklin Gothic Book" w:hAnsi="Franklin Gothic Book"/>
          <w:b/>
          <w:snapToGrid w:val="0"/>
          <w:sz w:val="22"/>
          <w:szCs w:val="23"/>
        </w:rPr>
        <w:t>КлиматЭнергоСтрой</w:t>
      </w:r>
      <w:proofErr w:type="spellEnd"/>
      <w:r w:rsidR="00923F5E" w:rsidRPr="00923F5E">
        <w:rPr>
          <w:rFonts w:ascii="Franklin Gothic Book" w:hAnsi="Franklin Gothic Book"/>
          <w:b/>
          <w:snapToGrid w:val="0"/>
          <w:sz w:val="22"/>
          <w:szCs w:val="23"/>
        </w:rPr>
        <w:t>»</w:t>
      </w:r>
      <w:r w:rsidR="00923F5E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A367BE">
        <w:rPr>
          <w:rFonts w:ascii="Franklin Gothic Book" w:hAnsi="Franklin Gothic Book"/>
        </w:rPr>
        <w:t>соответствует требованиям, установ</w:t>
      </w:r>
      <w:r w:rsidR="008071A2">
        <w:rPr>
          <w:rFonts w:ascii="Franklin Gothic Book" w:hAnsi="Franklin Gothic Book"/>
        </w:rPr>
        <w:t>ленным в документации о закупке.</w:t>
      </w:r>
    </w:p>
    <w:p w:rsidR="00624734" w:rsidRDefault="00624734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923F5E" w:rsidRDefault="00923F5E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923F5E" w:rsidRPr="001F024D" w:rsidRDefault="00923F5E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15635" w:rsidRDefault="00515635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624734" w:rsidRPr="00624734" w:rsidRDefault="00624734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515635" w:rsidRDefault="00923F5E" w:rsidP="00923F5E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923F5E">
        <w:rPr>
          <w:rFonts w:ascii="Franklin Gothic Book" w:hAnsi="Franklin Gothic Book"/>
          <w:b/>
        </w:rPr>
        <w:t>ООО «Донатор»</w:t>
      </w:r>
      <w:r w:rsidR="00D45A38">
        <w:rPr>
          <w:rFonts w:ascii="Franklin Gothic Book" w:hAnsi="Franklin Gothic Book"/>
          <w:b/>
        </w:rPr>
        <w:t xml:space="preserve">, </w:t>
      </w:r>
      <w:r w:rsidRPr="00923F5E">
        <w:rPr>
          <w:rFonts w:ascii="Franklin Gothic Book" w:hAnsi="Franklin Gothic Book"/>
          <w:b/>
          <w:snapToGrid w:val="0"/>
        </w:rPr>
        <w:t>ООО «</w:t>
      </w:r>
      <w:proofErr w:type="spellStart"/>
      <w:r w:rsidRPr="00923F5E">
        <w:rPr>
          <w:rFonts w:ascii="Franklin Gothic Book" w:hAnsi="Franklin Gothic Book"/>
          <w:b/>
          <w:snapToGrid w:val="0"/>
        </w:rPr>
        <w:t>КлиматЭнергоСтрой</w:t>
      </w:r>
      <w:proofErr w:type="spellEnd"/>
      <w:r w:rsidRPr="00923F5E">
        <w:rPr>
          <w:rFonts w:ascii="Franklin Gothic Book" w:hAnsi="Franklin Gothic Book"/>
          <w:b/>
          <w:snapToGrid w:val="0"/>
        </w:rPr>
        <w:t xml:space="preserve">» </w:t>
      </w:r>
      <w:r w:rsidR="008071A2">
        <w:rPr>
          <w:rFonts w:ascii="Franklin Gothic Book" w:hAnsi="Franklin Gothic Book"/>
        </w:rPr>
        <w:t>допустить к участию в закупке.</w:t>
      </w:r>
    </w:p>
    <w:p w:rsidR="001F024D" w:rsidRDefault="001F024D" w:rsidP="001F024D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1F024D" w:rsidRPr="00CC3674" w:rsidRDefault="001F024D" w:rsidP="00515635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515635" w:rsidRPr="00515635" w:rsidRDefault="00515635" w:rsidP="00515635">
      <w:pPr>
        <w:pStyle w:val="ab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515635">
        <w:rPr>
          <w:rFonts w:ascii="Franklin Gothic Book" w:hAnsi="Franklin Gothic Book"/>
        </w:rPr>
        <w:t xml:space="preserve">На основании </w:t>
      </w:r>
      <w:proofErr w:type="gramStart"/>
      <w:r w:rsidRPr="00515635">
        <w:rPr>
          <w:rFonts w:ascii="Franklin Gothic Book" w:hAnsi="Franklin Gothic Book"/>
        </w:rPr>
        <w:t>изложенного</w:t>
      </w:r>
      <w:proofErr w:type="gramEnd"/>
      <w:r w:rsidRPr="00515635">
        <w:rPr>
          <w:rFonts w:ascii="Franklin Gothic Book" w:hAnsi="Franklin Gothic Book"/>
        </w:rPr>
        <w:t>, Конкурсная комиссия приняла единогласное решение:</w:t>
      </w:r>
    </w:p>
    <w:p w:rsidR="00515635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624734" w:rsidRDefault="00624734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624734" w:rsidRPr="00515635" w:rsidRDefault="00624734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515635" w:rsidRPr="00923F5E" w:rsidRDefault="00515635" w:rsidP="00923F5E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  <w:proofErr w:type="gramStart"/>
      <w:r w:rsidRPr="00515635">
        <w:rPr>
          <w:rFonts w:ascii="Franklin Gothic Book" w:hAnsi="Franklin Gothic Book"/>
          <w:b/>
        </w:rPr>
        <w:t>Признать победителем</w:t>
      </w:r>
      <w:r w:rsidRPr="00515635">
        <w:rPr>
          <w:rFonts w:ascii="Franklin Gothic Book" w:hAnsi="Franklin Gothic Book"/>
        </w:rPr>
        <w:t xml:space="preserve">  по наименьшей стоимости закупки на </w:t>
      </w:r>
      <w:r w:rsidR="00923F5E" w:rsidRPr="00923F5E">
        <w:rPr>
          <w:rFonts w:ascii="Franklin Gothic Book" w:hAnsi="Franklin Gothic Book"/>
        </w:rPr>
        <w:t>проведение режимно-наладочных испытаний котлов котельных Автохозяйства (инв. №4042) и Грузового района (инв. №35508) ПАО «НМТП»</w:t>
      </w:r>
      <w:r w:rsidR="00923F5E" w:rsidRPr="00923F5E">
        <w:rPr>
          <w:rFonts w:ascii="Franklin Gothic Book" w:hAnsi="Franklin Gothic Book"/>
          <w:b/>
        </w:rPr>
        <w:t xml:space="preserve"> ООО «Донатор»</w:t>
      </w:r>
      <w:r w:rsidRPr="00515635">
        <w:rPr>
          <w:rFonts w:ascii="Franklin Gothic Book" w:hAnsi="Franklin Gothic Book"/>
        </w:rPr>
        <w:t xml:space="preserve">, </w:t>
      </w:r>
      <w:r w:rsidR="00923F5E" w:rsidRPr="00923F5E">
        <w:rPr>
          <w:rFonts w:ascii="Franklin Gothic Book" w:hAnsi="Franklin Gothic Book"/>
        </w:rPr>
        <w:t>107023, Московская обл., г. Москва, ул. Суворовская, д.19, стр.2, этаж 3, комн. 2</w:t>
      </w:r>
      <w:r w:rsidRPr="00515635">
        <w:rPr>
          <w:rFonts w:ascii="Franklin Gothic Book" w:hAnsi="Franklin Gothic Book"/>
        </w:rPr>
        <w:t>, с ценой коммерческого предложения  -</w:t>
      </w:r>
      <w:r w:rsidR="00923F5E">
        <w:rPr>
          <w:rFonts w:ascii="Franklin Gothic Book" w:hAnsi="Franklin Gothic Book"/>
        </w:rPr>
        <w:t xml:space="preserve"> </w:t>
      </w:r>
      <w:r w:rsidR="00923F5E" w:rsidRPr="00923F5E">
        <w:rPr>
          <w:rFonts w:ascii="Franklin Gothic Book" w:hAnsi="Franklin Gothic Book"/>
          <w:b/>
        </w:rPr>
        <w:t>471 557,50</w:t>
      </w:r>
      <w:r w:rsidR="00923F5E">
        <w:rPr>
          <w:rFonts w:ascii="Franklin Gothic Book" w:hAnsi="Franklin Gothic Book"/>
          <w:b/>
        </w:rPr>
        <w:t xml:space="preserve"> </w:t>
      </w:r>
      <w:r w:rsidR="00923F5E" w:rsidRPr="00923F5E">
        <w:rPr>
          <w:rFonts w:ascii="Franklin Gothic Book" w:hAnsi="Franklin Gothic Book"/>
        </w:rPr>
        <w:t>(четыреста семьдесят одна тысяча пятьсот пятьдесят семь) рублей 50 копеек с учетом НДС</w:t>
      </w:r>
      <w:r w:rsidR="00923F5E">
        <w:rPr>
          <w:rFonts w:ascii="Franklin Gothic Book" w:hAnsi="Franklin Gothic Book"/>
        </w:rPr>
        <w:t>, сроком выполнения</w:t>
      </w:r>
      <w:proofErr w:type="gramEnd"/>
      <w:r w:rsidR="00923F5E">
        <w:rPr>
          <w:rFonts w:ascii="Franklin Gothic Book" w:hAnsi="Franklin Gothic Book"/>
        </w:rPr>
        <w:t xml:space="preserve"> работ</w:t>
      </w:r>
      <w:r w:rsidRPr="00515635">
        <w:rPr>
          <w:rFonts w:ascii="Franklin Gothic Book" w:hAnsi="Franklin Gothic Book"/>
        </w:rPr>
        <w:t xml:space="preserve"> –</w:t>
      </w:r>
      <w:r w:rsidR="00923F5E" w:rsidRPr="00923F5E">
        <w:t xml:space="preserve"> </w:t>
      </w:r>
      <w:r w:rsidR="00923F5E">
        <w:rPr>
          <w:rFonts w:ascii="Franklin Gothic Book" w:hAnsi="Franklin Gothic Book"/>
        </w:rPr>
        <w:t>о</w:t>
      </w:r>
      <w:r w:rsidR="00923F5E" w:rsidRPr="00923F5E">
        <w:rPr>
          <w:rFonts w:ascii="Franklin Gothic Book" w:hAnsi="Franklin Gothic Book"/>
        </w:rPr>
        <w:t>дин месяц с момента подписания договора в 2015 г</w:t>
      </w:r>
      <w:r w:rsidRPr="00515635">
        <w:rPr>
          <w:rFonts w:ascii="Franklin Gothic Book" w:hAnsi="Franklin Gothic Book"/>
        </w:rPr>
        <w:t>,</w:t>
      </w:r>
      <w:r w:rsidR="008071A2">
        <w:rPr>
          <w:rFonts w:ascii="Franklin Gothic Book" w:hAnsi="Franklin Gothic Book"/>
        </w:rPr>
        <w:t xml:space="preserve"> </w:t>
      </w:r>
      <w:r w:rsidR="00417DBE">
        <w:rPr>
          <w:rFonts w:ascii="Franklin Gothic Book" w:hAnsi="Franklin Gothic Book"/>
        </w:rPr>
        <w:t>гарантийным сроком</w:t>
      </w:r>
      <w:r w:rsidR="008071A2" w:rsidRPr="008071A2">
        <w:rPr>
          <w:rFonts w:ascii="Franklin Gothic Book" w:hAnsi="Franklin Gothic Book"/>
        </w:rPr>
        <w:t xml:space="preserve"> </w:t>
      </w:r>
      <w:r w:rsidR="00417DBE">
        <w:rPr>
          <w:rFonts w:ascii="Franklin Gothic Book" w:hAnsi="Franklin Gothic Book"/>
        </w:rPr>
        <w:t>– 1 год</w:t>
      </w:r>
      <w:r w:rsidRPr="00515635">
        <w:rPr>
          <w:rFonts w:ascii="Franklin Gothic Book" w:hAnsi="Franklin Gothic Book"/>
        </w:rPr>
        <w:t>.</w:t>
      </w:r>
    </w:p>
    <w:p w:rsidR="00624734" w:rsidRDefault="00624734" w:rsidP="008071A2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624734" w:rsidRPr="001F024D" w:rsidRDefault="00624734" w:rsidP="00417DBE">
      <w:p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</w:p>
    <w:p w:rsidR="00515635" w:rsidRPr="001F024D" w:rsidRDefault="00515635" w:rsidP="00417DBE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>Второе</w:t>
      </w:r>
      <w:r>
        <w:rPr>
          <w:rFonts w:ascii="Franklin Gothic Book" w:hAnsi="Franklin Gothic Book"/>
        </w:rPr>
        <w:t xml:space="preserve"> место присвоить</w:t>
      </w:r>
      <w:r w:rsidR="00417DBE" w:rsidRPr="00417DBE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417DBE" w:rsidRPr="00417DBE">
        <w:rPr>
          <w:rFonts w:ascii="Franklin Gothic Book" w:hAnsi="Franklin Gothic Book"/>
          <w:b/>
        </w:rPr>
        <w:t>ООО «</w:t>
      </w:r>
      <w:proofErr w:type="spellStart"/>
      <w:r w:rsidR="00417DBE" w:rsidRPr="00417DBE">
        <w:rPr>
          <w:rFonts w:ascii="Franklin Gothic Book" w:hAnsi="Franklin Gothic Book"/>
          <w:b/>
        </w:rPr>
        <w:t>КлиматЭнергоСтрой</w:t>
      </w:r>
      <w:proofErr w:type="spellEnd"/>
      <w:r w:rsidR="00417DBE" w:rsidRPr="00417DBE">
        <w:rPr>
          <w:rFonts w:ascii="Franklin Gothic Book" w:hAnsi="Franklin Gothic Book"/>
          <w:b/>
        </w:rPr>
        <w:t>»</w:t>
      </w:r>
      <w:r w:rsidRPr="00515635">
        <w:rPr>
          <w:rFonts w:ascii="Franklin Gothic Book" w:hAnsi="Franklin Gothic Book"/>
        </w:rPr>
        <w:t xml:space="preserve">, </w:t>
      </w:r>
      <w:r w:rsidR="00417DBE" w:rsidRPr="00417DBE">
        <w:rPr>
          <w:rFonts w:ascii="Franklin Gothic Book" w:hAnsi="Franklin Gothic Book"/>
        </w:rPr>
        <w:t>350066, г. Краснодар, ул. Просторная, 84/ул. Монтажная, 43 литер М</w:t>
      </w:r>
      <w:proofErr w:type="gramStart"/>
      <w:r w:rsidR="00417DBE" w:rsidRPr="00417DBE">
        <w:rPr>
          <w:rFonts w:ascii="Franklin Gothic Book" w:hAnsi="Franklin Gothic Book"/>
        </w:rPr>
        <w:t>1</w:t>
      </w:r>
      <w:proofErr w:type="gramEnd"/>
      <w:r w:rsidRPr="00515635">
        <w:rPr>
          <w:rFonts w:ascii="Franklin Gothic Book" w:hAnsi="Franklin Gothic Book"/>
        </w:rPr>
        <w:t>, с ценой коммерческого предложения -</w:t>
      </w:r>
      <w:r w:rsidR="00417DBE">
        <w:rPr>
          <w:rFonts w:ascii="Franklin Gothic Book" w:hAnsi="Franklin Gothic Book"/>
        </w:rPr>
        <w:t xml:space="preserve">             </w:t>
      </w:r>
      <w:r w:rsidR="00417DBE" w:rsidRPr="00417DBE">
        <w:rPr>
          <w:rFonts w:ascii="Franklin Gothic Book" w:hAnsi="Franklin Gothic Book"/>
          <w:b/>
        </w:rPr>
        <w:t>448 168,00</w:t>
      </w:r>
      <w:r w:rsidR="00417DBE">
        <w:rPr>
          <w:rFonts w:ascii="Franklin Gothic Book" w:hAnsi="Franklin Gothic Book"/>
          <w:b/>
        </w:rPr>
        <w:t xml:space="preserve"> </w:t>
      </w:r>
      <w:r w:rsidR="00417DBE" w:rsidRPr="00417DBE">
        <w:rPr>
          <w:rFonts w:ascii="Franklin Gothic Book" w:hAnsi="Franklin Gothic Book"/>
        </w:rPr>
        <w:t>(четыреста сорок восемь тысяч сто шестьдесят восемь) рублей 00 копеек без учета НДС  (УСН)</w:t>
      </w:r>
      <w:r>
        <w:rPr>
          <w:rFonts w:ascii="Franklin Gothic Book" w:hAnsi="Franklin Gothic Book"/>
        </w:rPr>
        <w:t xml:space="preserve">, сроком </w:t>
      </w:r>
      <w:r w:rsidR="00417DBE" w:rsidRPr="00417DBE">
        <w:rPr>
          <w:rFonts w:ascii="Franklin Gothic Book" w:hAnsi="Franklin Gothic Book"/>
        </w:rPr>
        <w:t xml:space="preserve"> выполнения работ –</w:t>
      </w:r>
      <w:r w:rsidR="00F9557F">
        <w:rPr>
          <w:rFonts w:ascii="Franklin Gothic Book" w:hAnsi="Franklin Gothic Book"/>
        </w:rPr>
        <w:t xml:space="preserve"> </w:t>
      </w:r>
      <w:r w:rsidR="00417DBE" w:rsidRPr="00417DBE">
        <w:rPr>
          <w:rFonts w:ascii="Franklin Gothic Book" w:hAnsi="Franklin Gothic Book"/>
        </w:rPr>
        <w:t>30 дней, гарантийным сроком – 1 год.</w:t>
      </w:r>
    </w:p>
    <w:p w:rsidR="00515635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F9557F" w:rsidRPr="00F9557F" w:rsidRDefault="009B3D0D" w:rsidP="00F9557F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</w:rPr>
        <w:t xml:space="preserve"> </w:t>
      </w:r>
      <w:r w:rsidR="00F9557F" w:rsidRPr="00F9557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F9557F">
        <w:rPr>
          <w:rFonts w:ascii="Franklin Gothic Book" w:hAnsi="Franklin Gothic Book"/>
        </w:rPr>
        <w:t>Исполнительный директор</w:t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  <w:t xml:space="preserve">И.В. Терентьев </w:t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F9557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F9557F">
        <w:rPr>
          <w:rFonts w:ascii="Franklin Gothic Book" w:hAnsi="Franklin Gothic Book"/>
          <w:bCs/>
          <w:iCs/>
        </w:rPr>
        <w:t>И.о</w:t>
      </w:r>
      <w:proofErr w:type="spellEnd"/>
      <w:r w:rsidRPr="00F9557F">
        <w:rPr>
          <w:rFonts w:ascii="Franklin Gothic Book" w:hAnsi="Franklin Gothic Book"/>
          <w:bCs/>
          <w:iCs/>
        </w:rPr>
        <w:t>. технического директора</w:t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F9557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F9557F">
        <w:rPr>
          <w:rFonts w:ascii="Franklin Gothic Book" w:hAnsi="Franklin Gothic Book"/>
          <w:bCs/>
          <w:iCs/>
        </w:rPr>
        <w:t>ЮС Группы компаний ПАО «НМТП»</w:t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F9557F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  <w:t xml:space="preserve"> </w:t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  <w:t>Ю.Р. Нижник</w:t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F9557F">
        <w:rPr>
          <w:rFonts w:ascii="Franklin Gothic Book" w:hAnsi="Franklin Gothic Book"/>
          <w:bCs/>
          <w:iCs/>
        </w:rPr>
        <w:t>Начальник бюджетного управления</w:t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</w:r>
      <w:r w:rsidRPr="00F9557F">
        <w:rPr>
          <w:rFonts w:ascii="Franklin Gothic Book" w:hAnsi="Franklin Gothic Book"/>
          <w:bCs/>
          <w:iCs/>
        </w:rPr>
        <w:tab/>
        <w:t>Г.П. Зеленская</w:t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F9557F">
        <w:rPr>
          <w:rFonts w:ascii="Franklin Gothic Book" w:hAnsi="Franklin Gothic Book"/>
          <w:bCs/>
        </w:rPr>
        <w:t>Директора по сопровождению бизнеса</w:t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  <w:t>М.В. Савченков</w:t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  <w:r w:rsidRPr="00F9557F">
        <w:rPr>
          <w:rFonts w:ascii="Franklin Gothic Book" w:hAnsi="Franklin Gothic Book"/>
          <w:bCs/>
        </w:rPr>
        <w:tab/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F9557F">
        <w:rPr>
          <w:rFonts w:ascii="Franklin Gothic Book" w:hAnsi="Franklin Gothic Book"/>
          <w:bCs/>
        </w:rPr>
        <w:t>Старший аудито</w:t>
      </w:r>
      <w:r>
        <w:rPr>
          <w:rFonts w:ascii="Franklin Gothic Book" w:hAnsi="Franklin Gothic Book"/>
          <w:bCs/>
        </w:rPr>
        <w:t>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В.Ю. Черкашин</w:t>
      </w:r>
      <w:bookmarkStart w:id="2" w:name="_GoBack"/>
      <w:bookmarkEnd w:id="2"/>
    </w:p>
    <w:p w:rsid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F9557F">
        <w:rPr>
          <w:rFonts w:ascii="Franklin Gothic Book" w:hAnsi="Franklin Gothic Book"/>
          <w:u w:val="single"/>
        </w:rPr>
        <w:t>Секретарь Конкурсной комиссии:</w:t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</w:p>
    <w:p w:rsidR="00F9557F" w:rsidRPr="00F9557F" w:rsidRDefault="00F9557F" w:rsidP="00F9557F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F9557F">
        <w:rPr>
          <w:rFonts w:ascii="Franklin Gothic Book" w:hAnsi="Franklin Gothic Book"/>
        </w:rPr>
        <w:t>Начальник отдела тендеров и экспертиз</w:t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</w:r>
      <w:r w:rsidRPr="00F9557F">
        <w:rPr>
          <w:rFonts w:ascii="Franklin Gothic Book" w:hAnsi="Franklin Gothic Book"/>
        </w:rPr>
        <w:tab/>
        <w:t xml:space="preserve">В.А. Зайцев </w:t>
      </w:r>
    </w:p>
    <w:p w:rsidR="009B3D0D" w:rsidRPr="00ED2D68" w:rsidRDefault="009B3D0D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826702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F9557F">
              <w:rPr>
                <w:rFonts w:ascii="Franklin Gothic Book" w:hAnsi="Franklin Gothic Book"/>
              </w:rPr>
              <w:t>14 дека</w:t>
            </w:r>
            <w:r w:rsidR="00D0364E">
              <w:rPr>
                <w:rFonts w:ascii="Franklin Gothic Book" w:hAnsi="Franklin Gothic Book"/>
              </w:rPr>
              <w:t>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17DBE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1A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F5E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57F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F38F-7C09-4909-B84C-03D59EFF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556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52</cp:revision>
  <cp:lastPrinted>2015-08-13T09:41:00Z</cp:lastPrinted>
  <dcterms:created xsi:type="dcterms:W3CDTF">2015-07-24T08:45:00Z</dcterms:created>
  <dcterms:modified xsi:type="dcterms:W3CDTF">2015-12-15T08:17:00Z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